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Z7KY3YCF2SJV-1567-3</_dlc_DocId>
    <_dlc_DocIdUrl xmlns="22fd18e6-64cf-4f9f-aa22-5c0dbd791516">
      <Url>https://academics.mutah.edu.jo/Ah_sa/_layouts/DocIdRedir.aspx?ID=Z7KY3YCF2SJV-1567-3</Url>
      <Description>Z7KY3YCF2SJV-1567-3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3F3BEAC4318D84095CF5EB09E4968BE" ma:contentTypeVersion="0" ma:contentTypeDescription="Create a new document." ma:contentTypeScope="" ma:versionID="a2b2c94530e428255a09719b0e22328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8897206-B57E-45CA-9F12-B3070A015D6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0x01010063F3BEAC4318D84095CF5EB09E4968BE</vt:lpwstr>
  </property>
  <property fmtid="{D5CDD505-2E9C-101B-9397-08002B2CF9AE}" pid="3" name="_dlc_DocIdItemGuid">
    <vt:lpwstr>b5f4c7d5-7e56-4a01-afab-01fb02bd32b2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